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D9" w:rsidRDefault="004948D9" w:rsidP="00051537">
      <w:pPr>
        <w:jc w:val="both"/>
        <w:rPr>
          <w:b/>
        </w:rPr>
      </w:pPr>
      <w:r>
        <w:rPr>
          <w:b/>
        </w:rPr>
        <w:t xml:space="preserve">NA.1100.6.2019.EP        </w:t>
      </w:r>
    </w:p>
    <w:p w:rsidR="004948D9" w:rsidRDefault="004948D9" w:rsidP="004948D9">
      <w:pPr>
        <w:jc w:val="center"/>
        <w:rPr>
          <w:b/>
        </w:rPr>
      </w:pPr>
    </w:p>
    <w:p w:rsidR="004948D9" w:rsidRDefault="004948D9" w:rsidP="004948D9">
      <w:pPr>
        <w:jc w:val="center"/>
        <w:rPr>
          <w:b/>
        </w:rPr>
      </w:pPr>
      <w:r>
        <w:rPr>
          <w:b/>
        </w:rPr>
        <w:t>Dyrektor</w:t>
      </w:r>
    </w:p>
    <w:p w:rsidR="004948D9" w:rsidRDefault="004948D9" w:rsidP="004948D9">
      <w:pPr>
        <w:jc w:val="center"/>
        <w:rPr>
          <w:b/>
        </w:rPr>
      </w:pPr>
      <w:r>
        <w:rPr>
          <w:b/>
        </w:rPr>
        <w:t>Miejskiego Zarządu Dróg i Komunikacji w Radomiu</w:t>
      </w:r>
    </w:p>
    <w:p w:rsidR="004948D9" w:rsidRDefault="004948D9" w:rsidP="004948D9">
      <w:pPr>
        <w:jc w:val="center"/>
        <w:rPr>
          <w:b/>
        </w:rPr>
      </w:pPr>
      <w:r>
        <w:rPr>
          <w:b/>
        </w:rPr>
        <w:t>ogłasza nabór na stanowisko</w:t>
      </w:r>
    </w:p>
    <w:p w:rsidR="004948D9" w:rsidRDefault="004948D9" w:rsidP="004948D9">
      <w:pPr>
        <w:jc w:val="center"/>
        <w:rPr>
          <w:b/>
        </w:rPr>
      </w:pPr>
    </w:p>
    <w:p w:rsidR="004948D9" w:rsidRDefault="004948D9" w:rsidP="004948D9">
      <w:pPr>
        <w:jc w:val="center"/>
        <w:rPr>
          <w:b/>
          <w:u w:val="single"/>
        </w:rPr>
      </w:pPr>
      <w:r>
        <w:rPr>
          <w:b/>
          <w:u w:val="single"/>
        </w:rPr>
        <w:t>Referenta w Dziale Organizacyjno-Administracyjnym</w:t>
      </w:r>
    </w:p>
    <w:p w:rsidR="004948D9" w:rsidRDefault="004948D9" w:rsidP="004948D9">
      <w:pPr>
        <w:jc w:val="center"/>
        <w:rPr>
          <w:b/>
          <w:u w:val="single"/>
        </w:rPr>
      </w:pPr>
      <w:r>
        <w:rPr>
          <w:b/>
          <w:u w:val="single"/>
        </w:rPr>
        <w:t xml:space="preserve"> w </w:t>
      </w:r>
      <w:proofErr w:type="spellStart"/>
      <w:r>
        <w:rPr>
          <w:b/>
          <w:u w:val="single"/>
        </w:rPr>
        <w:t>MZDiK</w:t>
      </w:r>
      <w:proofErr w:type="spellEnd"/>
    </w:p>
    <w:p w:rsidR="004948D9" w:rsidRDefault="004948D9" w:rsidP="004948D9">
      <w:pPr>
        <w:jc w:val="both"/>
        <w:rPr>
          <w:b/>
          <w:u w:val="single"/>
        </w:rPr>
      </w:pPr>
    </w:p>
    <w:p w:rsidR="004948D9" w:rsidRDefault="004948D9" w:rsidP="004948D9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Zakres wykonywanych zadań na stanowisku:</w:t>
      </w:r>
    </w:p>
    <w:p w:rsidR="004948D9" w:rsidRDefault="004948D9" w:rsidP="004948D9">
      <w:pPr>
        <w:ind w:left="360"/>
        <w:jc w:val="both"/>
        <w:rPr>
          <w:b/>
          <w:u w:val="single"/>
        </w:rPr>
      </w:pPr>
    </w:p>
    <w:p w:rsidR="004948D9" w:rsidRDefault="004948D9" w:rsidP="006463B4">
      <w:pPr>
        <w:spacing w:line="276" w:lineRule="auto"/>
        <w:jc w:val="both"/>
      </w:pPr>
      <w:r>
        <w:rPr>
          <w:b/>
        </w:rPr>
        <w:t>1.</w:t>
      </w:r>
      <w:r>
        <w:t xml:space="preserve">  Prowadzenie sekretariatu </w:t>
      </w:r>
      <w:proofErr w:type="spellStart"/>
      <w:r>
        <w:t>MZDiK</w:t>
      </w:r>
      <w:proofErr w:type="spellEnd"/>
      <w:r>
        <w:t>:</w:t>
      </w:r>
    </w:p>
    <w:p w:rsidR="004948D9" w:rsidRDefault="004948D9" w:rsidP="006463B4">
      <w:pPr>
        <w:spacing w:line="276" w:lineRule="auto"/>
        <w:jc w:val="both"/>
      </w:pPr>
      <w:r>
        <w:t xml:space="preserve">     - przyjmowanie korespondencji wpływającej i prowadzenie jej rejestru,</w:t>
      </w:r>
    </w:p>
    <w:p w:rsidR="004948D9" w:rsidRDefault="004948D9" w:rsidP="006463B4">
      <w:pPr>
        <w:spacing w:line="276" w:lineRule="auto"/>
        <w:ind w:left="567" w:hanging="283"/>
        <w:jc w:val="both"/>
      </w:pPr>
      <w:r>
        <w:t>- przedkładanie jej Dyrektorowi do zadekretowania i czuwania nad jej     prawidłowym   przekazaniem do działów i oddziałów,</w:t>
      </w:r>
    </w:p>
    <w:p w:rsidR="004948D9" w:rsidRDefault="004948D9" w:rsidP="006463B4">
      <w:pPr>
        <w:spacing w:line="276" w:lineRule="auto"/>
        <w:ind w:left="426"/>
        <w:jc w:val="both"/>
      </w:pPr>
      <w:r>
        <w:t xml:space="preserve">- prowadzenie ewidencji pism wychodzących z </w:t>
      </w:r>
      <w:proofErr w:type="spellStart"/>
      <w:r>
        <w:t>MZDiK</w:t>
      </w:r>
      <w:proofErr w:type="spellEnd"/>
      <w:r>
        <w:t>.</w:t>
      </w:r>
    </w:p>
    <w:p w:rsidR="004948D9" w:rsidRDefault="004948D9" w:rsidP="006463B4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 xml:space="preserve">2.  </w:t>
      </w:r>
      <w:r w:rsidR="006463B4">
        <w:rPr>
          <w:rFonts w:cs="Arial"/>
        </w:rPr>
        <w:t xml:space="preserve">Dbałość o terminowe wysyłanie korespondencji z </w:t>
      </w:r>
      <w:proofErr w:type="spellStart"/>
      <w:r w:rsidR="006463B4">
        <w:rPr>
          <w:rFonts w:cs="Arial"/>
        </w:rPr>
        <w:t>MZDiK</w:t>
      </w:r>
      <w:proofErr w:type="spellEnd"/>
      <w:r w:rsidR="006463B4">
        <w:rPr>
          <w:rFonts w:cs="Arial"/>
        </w:rPr>
        <w:t>.</w:t>
      </w:r>
    </w:p>
    <w:p w:rsidR="006463B4" w:rsidRDefault="004948D9" w:rsidP="006463B4">
      <w:pPr>
        <w:spacing w:line="276" w:lineRule="auto"/>
        <w:ind w:left="284" w:hanging="284"/>
        <w:jc w:val="both"/>
        <w:rPr>
          <w:rFonts w:cs="Arial"/>
        </w:rPr>
      </w:pPr>
      <w:r>
        <w:rPr>
          <w:rFonts w:cs="Arial"/>
          <w:b/>
        </w:rPr>
        <w:t>3.</w:t>
      </w:r>
      <w:r>
        <w:rPr>
          <w:rFonts w:cs="Arial"/>
        </w:rPr>
        <w:t xml:space="preserve"> </w:t>
      </w:r>
      <w:r w:rsidR="006463B4">
        <w:rPr>
          <w:rFonts w:cs="Arial"/>
        </w:rPr>
        <w:t>Przyjmowanie i przekazywanie rozmów telefonicznych.</w:t>
      </w:r>
    </w:p>
    <w:p w:rsidR="004948D9" w:rsidRDefault="004948D9" w:rsidP="006463B4">
      <w:pPr>
        <w:spacing w:line="276" w:lineRule="auto"/>
        <w:ind w:left="284" w:hanging="284"/>
        <w:jc w:val="both"/>
        <w:rPr>
          <w:rFonts w:cs="Arial"/>
        </w:rPr>
      </w:pPr>
      <w:r>
        <w:rPr>
          <w:rFonts w:cs="Arial"/>
          <w:b/>
        </w:rPr>
        <w:t>4.</w:t>
      </w:r>
      <w:r w:rsidR="006463B4">
        <w:rPr>
          <w:rFonts w:cs="Arial"/>
        </w:rPr>
        <w:t xml:space="preserve"> Nadawanie i przyjmowanie korespondencji telefaksowej.</w:t>
      </w:r>
    </w:p>
    <w:p w:rsidR="006463B4" w:rsidRDefault="006463B4" w:rsidP="004948D9">
      <w:pPr>
        <w:ind w:right="-468"/>
        <w:rPr>
          <w:b/>
          <w:u w:val="single"/>
        </w:rPr>
      </w:pPr>
    </w:p>
    <w:p w:rsidR="004948D9" w:rsidRDefault="004948D9" w:rsidP="004948D9">
      <w:pPr>
        <w:ind w:right="-468"/>
      </w:pPr>
      <w:r>
        <w:rPr>
          <w:b/>
          <w:u w:val="single"/>
        </w:rPr>
        <w:t>Warunki pracy:</w:t>
      </w:r>
      <w:r>
        <w:t xml:space="preserve"> </w:t>
      </w:r>
    </w:p>
    <w:p w:rsidR="004948D9" w:rsidRDefault="004948D9" w:rsidP="004948D9">
      <w:pPr>
        <w:ind w:right="-468"/>
      </w:pPr>
    </w:p>
    <w:p w:rsidR="004948D9" w:rsidRDefault="004948D9" w:rsidP="004948D9">
      <w:pPr>
        <w:ind w:right="-468"/>
        <w:jc w:val="both"/>
      </w:pPr>
      <w:r>
        <w:rPr>
          <w:b/>
        </w:rPr>
        <w:t>-</w:t>
      </w:r>
      <w:r>
        <w:t xml:space="preserve">  praca w podstawowym systemie czasu pracy tj. w godz. 7.30 – 15.30,</w:t>
      </w:r>
    </w:p>
    <w:p w:rsidR="004948D9" w:rsidRDefault="004948D9" w:rsidP="004948D9">
      <w:pPr>
        <w:ind w:right="-468"/>
        <w:jc w:val="both"/>
      </w:pPr>
      <w:r>
        <w:rPr>
          <w:b/>
        </w:rPr>
        <w:t xml:space="preserve">- </w:t>
      </w:r>
      <w:r>
        <w:t xml:space="preserve"> praca przy komputerze,</w:t>
      </w:r>
    </w:p>
    <w:p w:rsidR="004948D9" w:rsidRDefault="004948D9" w:rsidP="004948D9">
      <w:pPr>
        <w:ind w:right="-468"/>
        <w:jc w:val="both"/>
      </w:pPr>
      <w:r>
        <w:rPr>
          <w:b/>
        </w:rPr>
        <w:t>-</w:t>
      </w:r>
      <w:r>
        <w:t xml:space="preserve">  </w:t>
      </w:r>
      <w:proofErr w:type="spellStart"/>
      <w:r>
        <w:t>komunikacja</w:t>
      </w:r>
      <w:proofErr w:type="spellEnd"/>
      <w:r>
        <w:t xml:space="preserve"> werbalna bezpośrednia i telefoniczna.</w:t>
      </w:r>
    </w:p>
    <w:p w:rsidR="004948D9" w:rsidRDefault="004948D9" w:rsidP="004948D9">
      <w:pPr>
        <w:ind w:right="-468"/>
      </w:pPr>
    </w:p>
    <w:p w:rsidR="004948D9" w:rsidRDefault="004948D9" w:rsidP="004948D9">
      <w:pPr>
        <w:ind w:right="-468"/>
        <w:rPr>
          <w:b/>
          <w:u w:val="single"/>
        </w:rPr>
      </w:pPr>
      <w:r>
        <w:rPr>
          <w:b/>
          <w:u w:val="single"/>
        </w:rPr>
        <w:t>Informacja dodatkowa:</w:t>
      </w:r>
    </w:p>
    <w:p w:rsidR="004948D9" w:rsidRDefault="004948D9" w:rsidP="004948D9">
      <w:pPr>
        <w:ind w:right="-468"/>
        <w:rPr>
          <w:b/>
          <w:u w:val="single"/>
        </w:rPr>
      </w:pPr>
    </w:p>
    <w:p w:rsidR="004948D9" w:rsidRDefault="004948D9" w:rsidP="004948D9">
      <w:pPr>
        <w:ind w:right="-468"/>
        <w:jc w:val="both"/>
      </w:pPr>
      <w:r>
        <w:t xml:space="preserve">W miesiącu poprzedzającym datę upublicznienia niniejszego ogłoszenia wskaźnik zatrudnienia osób niepełnosprawnych w Miejskim Zarządzie Dróg i Komunikacji </w:t>
      </w:r>
      <w:r>
        <w:br/>
        <w:t>w Radomiu wynosi ponad 6%.</w:t>
      </w:r>
    </w:p>
    <w:p w:rsidR="004948D9" w:rsidRDefault="004948D9" w:rsidP="004948D9"/>
    <w:p w:rsidR="004948D9" w:rsidRDefault="004948D9" w:rsidP="004948D9">
      <w:pPr>
        <w:rPr>
          <w:b/>
          <w:u w:val="single"/>
        </w:rPr>
      </w:pPr>
      <w:r>
        <w:rPr>
          <w:b/>
          <w:u w:val="single"/>
        </w:rPr>
        <w:t>Wymagania niezbędne:</w:t>
      </w:r>
    </w:p>
    <w:p w:rsidR="002203DB" w:rsidRDefault="002203DB" w:rsidP="004948D9">
      <w:pPr>
        <w:rPr>
          <w:b/>
          <w:u w:val="single"/>
        </w:rPr>
      </w:pPr>
    </w:p>
    <w:p w:rsidR="004948D9" w:rsidRDefault="004948D9" w:rsidP="004948D9">
      <w:pPr>
        <w:ind w:left="180" w:hanging="180"/>
        <w:jc w:val="both"/>
        <w:rPr>
          <w:rFonts w:cs="Arial"/>
        </w:rPr>
      </w:pPr>
      <w:r>
        <w:rPr>
          <w:rFonts w:cs="Arial"/>
          <w:b/>
        </w:rPr>
        <w:t>1.</w:t>
      </w:r>
      <w:r>
        <w:rPr>
          <w:rFonts w:cs="Arial"/>
        </w:rPr>
        <w:t xml:space="preserve"> Spełnienie wymogów określonych w art.6 ust.1. ust. 3 </w:t>
      </w:r>
      <w:proofErr w:type="spellStart"/>
      <w:r>
        <w:rPr>
          <w:rFonts w:cs="Arial"/>
        </w:rPr>
        <w:t>pkt</w:t>
      </w:r>
      <w:proofErr w:type="spellEnd"/>
      <w:r>
        <w:rPr>
          <w:rFonts w:cs="Arial"/>
        </w:rPr>
        <w:t xml:space="preserve"> 2 i 3 ustawy z dnia </w:t>
      </w:r>
      <w:r>
        <w:rPr>
          <w:rFonts w:cs="Arial"/>
        </w:rPr>
        <w:br/>
        <w:t xml:space="preserve">  21 listopada 2008r. o pracownikach samorządowych określonych dla stanowisk</w:t>
      </w:r>
      <w:r>
        <w:rPr>
          <w:rFonts w:cs="Arial"/>
        </w:rPr>
        <w:br/>
        <w:t xml:space="preserve">  urzędniczych ( </w:t>
      </w:r>
      <w:proofErr w:type="spellStart"/>
      <w:r>
        <w:rPr>
          <w:rFonts w:cs="Arial"/>
        </w:rPr>
        <w:t>Dz.U</w:t>
      </w:r>
      <w:proofErr w:type="spellEnd"/>
      <w:r>
        <w:rPr>
          <w:rFonts w:cs="Arial"/>
        </w:rPr>
        <w:t>. 2018.poz. 1260).</w:t>
      </w:r>
    </w:p>
    <w:p w:rsidR="004948D9" w:rsidRDefault="004948D9" w:rsidP="004948D9">
      <w:r>
        <w:rPr>
          <w:b/>
        </w:rPr>
        <w:t>2.</w:t>
      </w:r>
      <w:r>
        <w:t xml:space="preserve">  Wykształcen</w:t>
      </w:r>
      <w:r w:rsidR="00051537">
        <w:t>ie wyższe administracyjne lub ekonomiczne.</w:t>
      </w:r>
    </w:p>
    <w:p w:rsidR="004948D9" w:rsidRDefault="004948D9" w:rsidP="004948D9">
      <w:pPr>
        <w:rPr>
          <w:b/>
        </w:rPr>
      </w:pPr>
      <w:r>
        <w:rPr>
          <w:b/>
        </w:rPr>
        <w:t xml:space="preserve">3.  </w:t>
      </w:r>
      <w:r w:rsidR="00051537">
        <w:t>Staż pracy – minimum 1 rok.</w:t>
      </w:r>
    </w:p>
    <w:p w:rsidR="004948D9" w:rsidRDefault="004948D9" w:rsidP="004948D9">
      <w:pPr>
        <w:jc w:val="both"/>
      </w:pPr>
      <w:r>
        <w:rPr>
          <w:b/>
        </w:rPr>
        <w:t>4</w:t>
      </w:r>
      <w:r>
        <w:t>.  Umiejętność obsługi sprzętu biurowego oraz komputera – pakiet MS Office.</w:t>
      </w:r>
    </w:p>
    <w:p w:rsidR="004948D9" w:rsidRDefault="004948D9" w:rsidP="004948D9">
      <w:pPr>
        <w:jc w:val="both"/>
      </w:pPr>
      <w:r>
        <w:rPr>
          <w:b/>
        </w:rPr>
        <w:t xml:space="preserve">5.  </w:t>
      </w:r>
      <w:r>
        <w:t xml:space="preserve">Znajomość przepisów prawa z zakresu wykonywanych obowiązków, </w:t>
      </w:r>
      <w:r>
        <w:br/>
        <w:t xml:space="preserve">     a w szczególności znajomość ustaw: o pracownikach samorządowych, </w:t>
      </w:r>
      <w:r>
        <w:br/>
        <w:t xml:space="preserve">     o oc</w:t>
      </w:r>
      <w:r w:rsidR="00DD1C93">
        <w:t xml:space="preserve">hronie danych osobowych, </w:t>
      </w:r>
      <w:r>
        <w:t xml:space="preserve"> Prawo pracy.</w:t>
      </w:r>
    </w:p>
    <w:p w:rsidR="00051537" w:rsidRDefault="00051537" w:rsidP="004948D9">
      <w:pPr>
        <w:jc w:val="both"/>
        <w:rPr>
          <w:b/>
          <w:u w:val="single"/>
        </w:rPr>
      </w:pPr>
    </w:p>
    <w:p w:rsidR="004948D9" w:rsidRDefault="004948D9" w:rsidP="004948D9">
      <w:pPr>
        <w:jc w:val="both"/>
        <w:rPr>
          <w:b/>
          <w:u w:val="single"/>
        </w:rPr>
      </w:pPr>
      <w:r>
        <w:rPr>
          <w:b/>
          <w:u w:val="single"/>
        </w:rPr>
        <w:t>Wymagania dodatkowe:</w:t>
      </w:r>
    </w:p>
    <w:p w:rsidR="00DD1C93" w:rsidRPr="002203DB" w:rsidRDefault="00DD1C93" w:rsidP="004948D9">
      <w:pPr>
        <w:jc w:val="both"/>
        <w:rPr>
          <w:b/>
          <w:u w:val="single"/>
        </w:rPr>
      </w:pPr>
    </w:p>
    <w:p w:rsidR="004948D9" w:rsidRDefault="004948D9" w:rsidP="004948D9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Umiejętność organizacji pracy oraz umiejętność pracy w zespole.</w:t>
      </w:r>
    </w:p>
    <w:p w:rsidR="004948D9" w:rsidRDefault="004948D9" w:rsidP="004948D9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Systematyczność oraz dokładność w realizacji powierzonych zadań.</w:t>
      </w:r>
    </w:p>
    <w:p w:rsidR="004948D9" w:rsidRPr="00051537" w:rsidRDefault="004948D9" w:rsidP="004948D9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Komunikatywność, rzetelność, sumienność, terminowość.</w:t>
      </w:r>
    </w:p>
    <w:p w:rsidR="004948D9" w:rsidRDefault="004948D9" w:rsidP="004948D9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lastRenderedPageBreak/>
        <w:t>Wymagane dokumenty i oświadczenia:</w:t>
      </w:r>
    </w:p>
    <w:p w:rsidR="004948D9" w:rsidRDefault="004948D9" w:rsidP="004948D9">
      <w:pPr>
        <w:ind w:left="360" w:hanging="360"/>
        <w:jc w:val="both"/>
        <w:rPr>
          <w:b/>
          <w:u w:val="single"/>
        </w:rPr>
      </w:pPr>
    </w:p>
    <w:p w:rsidR="004948D9" w:rsidRDefault="004948D9" w:rsidP="004948D9">
      <w:pPr>
        <w:numPr>
          <w:ilvl w:val="0"/>
          <w:numId w:val="2"/>
        </w:numPr>
        <w:tabs>
          <w:tab w:val="num" w:pos="0"/>
        </w:tabs>
        <w:ind w:left="360"/>
        <w:jc w:val="both"/>
      </w:pPr>
      <w:r>
        <w:t>List motywacyjny,</w:t>
      </w:r>
    </w:p>
    <w:p w:rsidR="004948D9" w:rsidRDefault="004948D9" w:rsidP="004948D9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CV z dokładnym opisem przebiegu pracy zawodowej,</w:t>
      </w:r>
    </w:p>
    <w:p w:rsidR="004948D9" w:rsidRDefault="004948D9" w:rsidP="004948D9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Oryginał kwestionariusza osobowego (do pobrania ze strony bip.mzdik.pl),</w:t>
      </w:r>
    </w:p>
    <w:p w:rsidR="004948D9" w:rsidRDefault="004948D9" w:rsidP="004948D9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Kserokopia dokumentów potwierdzających wykształcenie /poświadczone przez kandydata za zgodność z oryginałem/,</w:t>
      </w:r>
    </w:p>
    <w:p w:rsidR="004948D9" w:rsidRDefault="004948D9" w:rsidP="004948D9">
      <w:pPr>
        <w:numPr>
          <w:ilvl w:val="0"/>
          <w:numId w:val="2"/>
        </w:numPr>
        <w:ind w:left="360"/>
        <w:jc w:val="both"/>
      </w:pPr>
      <w:r>
        <w:t xml:space="preserve">Kserokopie świadectw pracy lub zaświadczenie od aktualnego pracodawcy zawierające datę zatrudnienia /poświadczone przez kandydata za zgodność </w:t>
      </w:r>
      <w:r>
        <w:br/>
        <w:t>z oryginałem/,</w:t>
      </w:r>
    </w:p>
    <w:p w:rsidR="004948D9" w:rsidRDefault="004948D9" w:rsidP="004948D9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Kserokopie o ukończonych kursach, szkoleniach /poświadczone przez kandydata za zgodność z oryginałem/.</w:t>
      </w:r>
    </w:p>
    <w:p w:rsidR="004948D9" w:rsidRDefault="004948D9" w:rsidP="004948D9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 xml:space="preserve">Oświadczenie kandydata o pełnej zdolności do czynności prawnych </w:t>
      </w:r>
      <w:r>
        <w:br/>
        <w:t>i korzystaniu z pełni praw publicznych.</w:t>
      </w:r>
    </w:p>
    <w:p w:rsidR="004948D9" w:rsidRDefault="004948D9" w:rsidP="004948D9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Oświadczenie kandydata o braku skazania prawomocnym wyrokiem sądu za umyślne przestępstwo ścigane z oskarżenia publicznego lub umyślne przestępstwo skarbowe.</w:t>
      </w:r>
    </w:p>
    <w:p w:rsidR="004948D9" w:rsidRDefault="004948D9" w:rsidP="004948D9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Oświadczenie kandydata o wyrażeniu zgody na przetwarzanie danych osobowych do celów rekrutacji.</w:t>
      </w:r>
    </w:p>
    <w:p w:rsidR="004948D9" w:rsidRDefault="004948D9" w:rsidP="004948D9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Podpisana przez kandydata klauzula informacyjna zamieszczona w niniejszym ogłoszeniu.</w:t>
      </w:r>
    </w:p>
    <w:p w:rsidR="004948D9" w:rsidRPr="00412AC5" w:rsidRDefault="004948D9" w:rsidP="004948D9">
      <w:pPr>
        <w:jc w:val="both"/>
        <w:rPr>
          <w:b/>
          <w:u w:val="single"/>
        </w:rPr>
      </w:pPr>
    </w:p>
    <w:p w:rsidR="004948D9" w:rsidRDefault="004948D9" w:rsidP="004948D9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Termin i miejsce składania dokumentów:</w:t>
      </w:r>
    </w:p>
    <w:p w:rsidR="004948D9" w:rsidRDefault="004948D9" w:rsidP="004948D9">
      <w:pPr>
        <w:jc w:val="both"/>
        <w:rPr>
          <w:b/>
          <w:u w:val="single"/>
        </w:rPr>
      </w:pPr>
    </w:p>
    <w:p w:rsidR="004948D9" w:rsidRDefault="004948D9" w:rsidP="004948D9">
      <w:pPr>
        <w:jc w:val="both"/>
        <w:rPr>
          <w:b/>
        </w:rPr>
      </w:pPr>
      <w:r>
        <w:rPr>
          <w:b/>
        </w:rPr>
        <w:t>Dokumenty należy składać lub przesłać w terminie</w:t>
      </w:r>
      <w:r>
        <w:t xml:space="preserve"> </w:t>
      </w:r>
      <w:r w:rsidR="00051537">
        <w:rPr>
          <w:b/>
        </w:rPr>
        <w:t xml:space="preserve"> do dnia 18.03.2019</w:t>
      </w:r>
      <w:r>
        <w:rPr>
          <w:b/>
        </w:rPr>
        <w:t xml:space="preserve">r. </w:t>
      </w:r>
      <w:r>
        <w:rPr>
          <w:b/>
        </w:rPr>
        <w:br/>
        <w:t xml:space="preserve">na adres: Miejski Zarząd Dróg  i Komunikacji, ul. Traugutta 30/30A, 26 – 600 Radom, pokój nr 25 (sekretariat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), w zaklejonych kopertach </w:t>
      </w:r>
      <w:r>
        <w:rPr>
          <w:b/>
        </w:rPr>
        <w:br/>
        <w:t xml:space="preserve">z dopiskiem: „Dotyczy naboru na stanowisko Referenta w Dziale Organizacyjno-Administracyjnym w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w Radomiu ”.</w:t>
      </w:r>
    </w:p>
    <w:p w:rsidR="004948D9" w:rsidRDefault="004948D9" w:rsidP="004948D9">
      <w:pPr>
        <w:jc w:val="both"/>
        <w:rPr>
          <w:b/>
          <w:u w:val="single"/>
        </w:rPr>
      </w:pPr>
    </w:p>
    <w:p w:rsidR="004948D9" w:rsidRDefault="004948D9" w:rsidP="004948D9">
      <w:pPr>
        <w:jc w:val="both"/>
        <w:rPr>
          <w:b/>
          <w:u w:val="single"/>
        </w:rPr>
      </w:pPr>
      <w:r>
        <w:rPr>
          <w:b/>
          <w:u w:val="single"/>
        </w:rPr>
        <w:t>Inne informacje:</w:t>
      </w:r>
    </w:p>
    <w:p w:rsidR="004948D9" w:rsidRDefault="004948D9" w:rsidP="004948D9">
      <w:pPr>
        <w:jc w:val="both"/>
        <w:rPr>
          <w:b/>
          <w:u w:val="single"/>
        </w:rPr>
      </w:pPr>
    </w:p>
    <w:p w:rsidR="004948D9" w:rsidRDefault="004948D9" w:rsidP="004948D9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Oferty, które wpłyną po terminie nie będą rozpatrywane,</w:t>
      </w:r>
    </w:p>
    <w:p w:rsidR="004948D9" w:rsidRDefault="004948D9" w:rsidP="004948D9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>Dokumenty aplikacyjne kandydata, który zostanie wyłoniony w procesie rekrutacji, zostaną dołączone do jego akt osobowych,</w:t>
      </w:r>
    </w:p>
    <w:p w:rsidR="004948D9" w:rsidRDefault="004948D9" w:rsidP="004948D9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 xml:space="preserve">Dokumenty aplikacyjne osób, które w procesie rekrutacji zakwalifikowały się </w:t>
      </w:r>
      <w:r>
        <w:br/>
        <w:t>do II etapu, będą przechowywane przez okres 5 lat,</w:t>
      </w:r>
    </w:p>
    <w:p w:rsidR="004948D9" w:rsidRDefault="004948D9" w:rsidP="004948D9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Dokumenty aplikacyjne pozostałych osób nie zakwalifikowanych do dalszego etapu mogą być odebrane osobiście przez zainteresowanych w ciągu 10 dni od dnia ogłoszenia informacji o wynikach naboru. W przypadku nieodebrania dokumentów zostaną one komisyjnie zniszczone,</w:t>
      </w:r>
    </w:p>
    <w:p w:rsidR="004948D9" w:rsidRDefault="004948D9" w:rsidP="004948D9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Informacja o wyniku naboru będzie umieszczona na stronie internetowej Biuletynu Informacji Publicznej oraz na tablicy ogłoszeń Miejskiego Zarządu Dróg i Komunikacji w Radomiu ul. Traugutta 30/30A ( pierwsze piętro ).</w:t>
      </w:r>
    </w:p>
    <w:p w:rsidR="00051537" w:rsidRPr="00412AC5" w:rsidRDefault="00051537" w:rsidP="00051537">
      <w:pPr>
        <w:ind w:left="360"/>
        <w:jc w:val="both"/>
      </w:pPr>
    </w:p>
    <w:p w:rsidR="004948D9" w:rsidRDefault="004948D9" w:rsidP="004948D9">
      <w:pPr>
        <w:tabs>
          <w:tab w:val="left" w:pos="900"/>
        </w:tabs>
        <w:jc w:val="both"/>
      </w:pPr>
      <w:r>
        <w:t xml:space="preserve">Konkurs zostanie przeprowadzony zgodnie z Regulaminem naboru na wolne stanowiska urzędnicze, wolne kierownicze stanowiska urzędnicze w Miejskim Zarządzie Dróg i Komunikacji w Radomiu , zatwierdzonym  Zarządzeniem Dyrektora </w:t>
      </w:r>
      <w:proofErr w:type="spellStart"/>
      <w:r>
        <w:t>MZDiK</w:t>
      </w:r>
      <w:proofErr w:type="spellEnd"/>
      <w:r>
        <w:t xml:space="preserve"> Nr 72/NA/2014 z dnia 30 września 2014r.</w:t>
      </w:r>
    </w:p>
    <w:p w:rsidR="004948D9" w:rsidRDefault="004948D9" w:rsidP="004948D9">
      <w:pPr>
        <w:jc w:val="both"/>
        <w:rPr>
          <w:b/>
        </w:rPr>
      </w:pPr>
    </w:p>
    <w:p w:rsidR="004948D9" w:rsidRDefault="004948D9" w:rsidP="004948D9"/>
    <w:p w:rsidR="004948D9" w:rsidRDefault="004948D9" w:rsidP="004948D9">
      <w:pPr>
        <w:pStyle w:val="Normalny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KLAUZULA INFORMACYJNA</w:t>
      </w:r>
    </w:p>
    <w:p w:rsidR="004948D9" w:rsidRDefault="004948D9" w:rsidP="004948D9">
      <w:pPr>
        <w:pStyle w:val="Normalny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 xml:space="preserve"> Administrator danych osobowych: Miejski Zarząd Dróg i Komunikacji – 26 - 610 Radom, ul. Traugutta 30/30A. Przedstawiciel: dyrektor </w:t>
      </w:r>
      <w:proofErr w:type="spellStart"/>
      <w:r>
        <w:rPr>
          <w:rFonts w:ascii="Arial" w:hAnsi="Arial" w:cs="Arial"/>
        </w:rPr>
        <w:t>MZDiK</w:t>
      </w:r>
      <w:proofErr w:type="spellEnd"/>
      <w:r>
        <w:rPr>
          <w:rFonts w:ascii="Arial" w:hAnsi="Arial" w:cs="Arial"/>
        </w:rPr>
        <w:t>.</w:t>
      </w:r>
    </w:p>
    <w:p w:rsidR="004948D9" w:rsidRDefault="004948D9" w:rsidP="004948D9">
      <w:pPr>
        <w:pStyle w:val="NormalnyWeb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 xml:space="preserve"> Inspektor ochrony danych osobowych: tel. 48 363-14-50, wewnętrzny 131; e-mail: </w:t>
      </w:r>
      <w:hyperlink r:id="rId5" w:history="1">
        <w:r>
          <w:rPr>
            <w:rStyle w:val="Hipercze"/>
            <w:rFonts w:ascii="Arial" w:hAnsi="Arial" w:cs="Arial"/>
            <w:color w:val="000000" w:themeColor="text1"/>
          </w:rPr>
          <w:t>inspektordanych@mzdik.pl</w:t>
        </w:r>
      </w:hyperlink>
      <w:r>
        <w:rPr>
          <w:rFonts w:ascii="Arial" w:hAnsi="Arial" w:cs="Arial"/>
          <w:color w:val="000000" w:themeColor="text1"/>
        </w:rPr>
        <w:t>.</w:t>
      </w:r>
    </w:p>
    <w:p w:rsidR="004948D9" w:rsidRDefault="004948D9" w:rsidP="004948D9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 xml:space="preserve"> Posiada Pan / Pani prawo dostępu do swoich danych osobowych, ich sprostowania, usunięcia lub ograniczenia przetwarzania oraz prawo do wniesienia sprzeciwu wobec takiego przetwarzania, a także prawo do przenoszenia danych.</w:t>
      </w:r>
    </w:p>
    <w:p w:rsidR="004948D9" w:rsidRDefault="004948D9" w:rsidP="004948D9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</w:rPr>
        <w:t xml:space="preserve"> Ma Pan / Pani prawo wniesienia skargi do organu nadzorczego, którym jest Generalny Inspektor Ochrony Danych Osobowych / Prezes Urzędu Ochrony Danych Osobowych.</w:t>
      </w:r>
    </w:p>
    <w:p w:rsidR="004948D9" w:rsidRDefault="004948D9" w:rsidP="004948D9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5.</w:t>
      </w:r>
      <w:r>
        <w:rPr>
          <w:rFonts w:ascii="Arial" w:hAnsi="Arial" w:cs="Arial"/>
        </w:rPr>
        <w:t xml:space="preserve"> Pana / Pani dane osobowe będą przechowywane w czasie określonym w Instrukcji kancelaryjnej </w:t>
      </w:r>
      <w:proofErr w:type="spellStart"/>
      <w:r>
        <w:rPr>
          <w:rFonts w:ascii="Arial" w:hAnsi="Arial" w:cs="Arial"/>
        </w:rPr>
        <w:t>MZDiK</w:t>
      </w:r>
      <w:proofErr w:type="spellEnd"/>
      <w:r>
        <w:rPr>
          <w:rFonts w:ascii="Arial" w:hAnsi="Arial" w:cs="Arial"/>
        </w:rPr>
        <w:t>.</w:t>
      </w:r>
    </w:p>
    <w:p w:rsidR="004948D9" w:rsidRDefault="004948D9" w:rsidP="004948D9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b/>
        </w:rPr>
        <w:t>6</w:t>
      </w:r>
      <w:r>
        <w:rPr>
          <w:rFonts w:cs="Arial"/>
        </w:rPr>
        <w:t>.Podanie danych zawartych w dokumentach rekrutacyjnych nie jest obowiązkowe, jednak jest warunkiem umożliwiającym ubieganie się o przyjęcie kandydata do pracy w Miejskim Zarządzie Dróg i Komunikacji w Radomiu.</w:t>
      </w:r>
    </w:p>
    <w:p w:rsidR="004948D9" w:rsidRDefault="004948D9" w:rsidP="004948D9">
      <w:pPr>
        <w:spacing w:before="100" w:beforeAutospacing="1" w:after="100" w:afterAutospacing="1"/>
        <w:jc w:val="center"/>
        <w:rPr>
          <w:rFonts w:cs="Arial"/>
        </w:rPr>
      </w:pPr>
      <w:r>
        <w:rPr>
          <w:rFonts w:cs="Arial"/>
        </w:rPr>
        <w:br/>
        <w:t>.......................................................</w:t>
      </w:r>
    </w:p>
    <w:p w:rsidR="004948D9" w:rsidRDefault="004948D9" w:rsidP="004948D9">
      <w:pPr>
        <w:spacing w:before="100" w:beforeAutospacing="1" w:after="100" w:afterAutospacing="1"/>
        <w:jc w:val="center"/>
        <w:rPr>
          <w:rFonts w:cs="Arial"/>
        </w:rPr>
      </w:pPr>
      <w:r>
        <w:rPr>
          <w:rFonts w:cs="Arial"/>
          <w:vertAlign w:val="superscript"/>
        </w:rPr>
        <w:t>Podpis kandydata do pracy</w:t>
      </w:r>
    </w:p>
    <w:p w:rsidR="004948D9" w:rsidRDefault="004948D9" w:rsidP="004948D9">
      <w:pPr>
        <w:spacing w:before="100" w:beforeAutospacing="1" w:after="100" w:afterAutospacing="1"/>
        <w:rPr>
          <w:rFonts w:cs="Arial"/>
        </w:rPr>
      </w:pPr>
    </w:p>
    <w:p w:rsidR="004948D9" w:rsidRDefault="004948D9" w:rsidP="004948D9">
      <w:pPr>
        <w:spacing w:before="100" w:beforeAutospacing="1" w:after="100" w:afterAutospacing="1"/>
        <w:rPr>
          <w:rFonts w:cs="Arial"/>
        </w:rPr>
      </w:pPr>
      <w:r>
        <w:rPr>
          <w:rFonts w:cs="Arial"/>
        </w:rPr>
        <w:t>Oświadczenie do rekrutacji bieżącej:</w:t>
      </w:r>
    </w:p>
    <w:p w:rsidR="004948D9" w:rsidRDefault="004948D9" w:rsidP="004948D9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>„Wyrażam zgodę na przetwarzanie moich danych osobowych, zawartych w dokumentach aplikacyjnych przez Miejski Zarząd Dróg i Komunikacji, 26-600 Radom ul. Traugutta 30/30A, w celu przeprowadzenia obecnego postępowania rekrutacyjnego.”</w:t>
      </w:r>
    </w:p>
    <w:p w:rsidR="004948D9" w:rsidRDefault="004948D9" w:rsidP="004948D9">
      <w:pPr>
        <w:spacing w:before="100" w:beforeAutospacing="1" w:after="100" w:afterAutospacing="1"/>
        <w:jc w:val="both"/>
        <w:rPr>
          <w:rFonts w:cs="Arial"/>
        </w:rPr>
      </w:pPr>
    </w:p>
    <w:p w:rsidR="004948D9" w:rsidRDefault="004948D9" w:rsidP="004948D9">
      <w:pPr>
        <w:spacing w:before="100" w:beforeAutospacing="1" w:after="100" w:afterAutospacing="1"/>
        <w:jc w:val="center"/>
        <w:rPr>
          <w:rFonts w:cs="Arial"/>
        </w:rPr>
      </w:pPr>
      <w:r>
        <w:rPr>
          <w:rFonts w:cs="Arial"/>
        </w:rPr>
        <w:br/>
        <w:t>.......................................................</w:t>
      </w:r>
    </w:p>
    <w:p w:rsidR="004948D9" w:rsidRDefault="004948D9" w:rsidP="004948D9">
      <w:pPr>
        <w:spacing w:before="100" w:beforeAutospacing="1" w:after="100" w:afterAutospacing="1"/>
        <w:jc w:val="center"/>
        <w:rPr>
          <w:rFonts w:cs="Arial"/>
        </w:rPr>
      </w:pPr>
      <w:r>
        <w:rPr>
          <w:rFonts w:cs="Arial"/>
          <w:vertAlign w:val="superscript"/>
        </w:rPr>
        <w:t>Podpis kandydata do pracy</w:t>
      </w:r>
    </w:p>
    <w:p w:rsidR="00A63010" w:rsidRDefault="00A63010"/>
    <w:sectPr w:rsidR="00A63010" w:rsidSect="00A63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CD8"/>
    <w:multiLevelType w:val="hybridMultilevel"/>
    <w:tmpl w:val="A2D8D86E"/>
    <w:lvl w:ilvl="0" w:tplc="6B1C94E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75BD9"/>
    <w:multiLevelType w:val="hybridMultilevel"/>
    <w:tmpl w:val="0B58AF10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D242F4"/>
    <w:multiLevelType w:val="hybridMultilevel"/>
    <w:tmpl w:val="8034C168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4948D9"/>
    <w:rsid w:val="00051537"/>
    <w:rsid w:val="002203DB"/>
    <w:rsid w:val="002D4698"/>
    <w:rsid w:val="004948D9"/>
    <w:rsid w:val="006463B4"/>
    <w:rsid w:val="00A63010"/>
    <w:rsid w:val="00DD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8D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948D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948D9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paragraph" w:styleId="Akapitzlist">
    <w:name w:val="List Paragraph"/>
    <w:basedOn w:val="Normalny"/>
    <w:uiPriority w:val="34"/>
    <w:qFormat/>
    <w:rsid w:val="00494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danych@mzd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5</cp:revision>
  <cp:lastPrinted>2019-03-05T13:21:00Z</cp:lastPrinted>
  <dcterms:created xsi:type="dcterms:W3CDTF">2019-03-05T12:30:00Z</dcterms:created>
  <dcterms:modified xsi:type="dcterms:W3CDTF">2019-03-05T13:23:00Z</dcterms:modified>
</cp:coreProperties>
</file>